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F0CA" w14:textId="26895CA3" w:rsidR="00C82A98" w:rsidRDefault="00C82A98" w:rsidP="00730A21">
      <w:pPr>
        <w:spacing w:after="0" w:line="240" w:lineRule="auto"/>
        <w:rPr>
          <w:sz w:val="18"/>
          <w:szCs w:val="18"/>
        </w:rPr>
      </w:pPr>
    </w:p>
    <w:p w14:paraId="5F346EF0" w14:textId="6EAA4ADD" w:rsidR="0084756E" w:rsidRPr="006E65C4" w:rsidRDefault="007737E8" w:rsidP="0084756E">
      <w:pPr>
        <w:spacing w:after="120" w:line="240" w:lineRule="auto"/>
        <w:jc w:val="center"/>
        <w:rPr>
          <w:lang w:val="en-US"/>
        </w:rPr>
      </w:pPr>
      <w:r w:rsidRPr="006E65C4">
        <w:rPr>
          <w:lang w:val="en-US"/>
        </w:rPr>
        <w:t>PRESS RELEASE</w:t>
      </w:r>
    </w:p>
    <w:p w14:paraId="41C691CE" w14:textId="160700F1" w:rsidR="000A7A60" w:rsidRPr="006E65C4" w:rsidRDefault="000A7A60" w:rsidP="000A7A60">
      <w:pPr>
        <w:spacing w:after="120" w:line="240" w:lineRule="auto"/>
        <w:jc w:val="center"/>
        <w:rPr>
          <w:b/>
          <w:bCs/>
          <w:sz w:val="36"/>
          <w:szCs w:val="36"/>
          <w:lang w:val="en-US"/>
        </w:rPr>
      </w:pPr>
      <w:r w:rsidRPr="006E65C4">
        <w:rPr>
          <w:b/>
          <w:bCs/>
          <w:sz w:val="36"/>
          <w:szCs w:val="36"/>
          <w:lang w:val="en-US"/>
        </w:rPr>
        <w:t>The "Khamma</w:t>
      </w:r>
      <w:r w:rsidR="007737E8" w:rsidRPr="006E65C4">
        <w:rPr>
          <w:b/>
          <w:bCs/>
          <w:sz w:val="36"/>
          <w:szCs w:val="36"/>
          <w:lang w:val="en-US"/>
        </w:rPr>
        <w:t xml:space="preserve"> </w:t>
      </w:r>
      <w:r w:rsidR="002149AA" w:rsidRPr="006E65C4">
        <w:rPr>
          <w:b/>
          <w:bCs/>
          <w:sz w:val="36"/>
          <w:szCs w:val="36"/>
          <w:lang w:val="en-US"/>
        </w:rPr>
        <w:t>Trail</w:t>
      </w:r>
      <w:r w:rsidRPr="006E65C4">
        <w:rPr>
          <w:b/>
          <w:bCs/>
          <w:sz w:val="36"/>
          <w:szCs w:val="36"/>
          <w:lang w:val="en-US"/>
        </w:rPr>
        <w:t>" at Donnafugata</w:t>
      </w:r>
    </w:p>
    <w:p w14:paraId="7990D170" w14:textId="79D4612D" w:rsidR="0084756E" w:rsidRPr="006E65C4" w:rsidRDefault="000A7A60" w:rsidP="000A7A60">
      <w:pPr>
        <w:spacing w:after="120" w:line="240" w:lineRule="auto"/>
        <w:jc w:val="center"/>
        <w:rPr>
          <w:b/>
          <w:bCs/>
          <w:sz w:val="36"/>
          <w:szCs w:val="36"/>
          <w:lang w:val="en-US"/>
        </w:rPr>
      </w:pPr>
      <w:r w:rsidRPr="006E65C4">
        <w:rPr>
          <w:b/>
          <w:bCs/>
          <w:sz w:val="36"/>
          <w:szCs w:val="36"/>
          <w:lang w:val="en-US"/>
        </w:rPr>
        <w:t>to discover the biodiversity of Pantelleria</w:t>
      </w:r>
    </w:p>
    <w:p w14:paraId="35CA1785" w14:textId="7211D6DE" w:rsidR="000A7A60" w:rsidRPr="006E65C4" w:rsidRDefault="000A7A60" w:rsidP="000A7A6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E65C4">
        <w:rPr>
          <w:rFonts w:cstheme="minorHAnsi"/>
          <w:b/>
          <w:bCs/>
          <w:sz w:val="28"/>
          <w:szCs w:val="28"/>
          <w:lang w:val="en-US"/>
        </w:rPr>
        <w:t xml:space="preserve">A nature trail in the </w:t>
      </w:r>
      <w:r w:rsidR="00422E68">
        <w:rPr>
          <w:rFonts w:cstheme="minorHAnsi"/>
          <w:b/>
          <w:bCs/>
          <w:sz w:val="28"/>
          <w:szCs w:val="28"/>
          <w:lang w:val="en-US"/>
        </w:rPr>
        <w:t>suggestive</w:t>
      </w:r>
      <w:r w:rsidRPr="006E65C4">
        <w:rPr>
          <w:rFonts w:cstheme="minorHAnsi"/>
          <w:b/>
          <w:bCs/>
          <w:sz w:val="28"/>
          <w:szCs w:val="28"/>
          <w:lang w:val="en-US"/>
        </w:rPr>
        <w:t xml:space="preserve"> Pantelleria landscape</w:t>
      </w:r>
    </w:p>
    <w:p w14:paraId="43BFB73D" w14:textId="334AD6F1" w:rsidR="0084756E" w:rsidRPr="006E65C4" w:rsidRDefault="000A7A60" w:rsidP="000A7A6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6E65C4">
        <w:rPr>
          <w:rFonts w:cstheme="minorHAnsi"/>
          <w:b/>
          <w:bCs/>
          <w:sz w:val="28"/>
          <w:szCs w:val="28"/>
          <w:lang w:val="en-US"/>
        </w:rPr>
        <w:t>to discover the perfect harmony between nature and agriculture</w:t>
      </w:r>
    </w:p>
    <w:p w14:paraId="2CE57B40" w14:textId="5C15005A" w:rsidR="0084756E" w:rsidRPr="00803CFE" w:rsidRDefault="007737E8" w:rsidP="0084756E">
      <w:pPr>
        <w:spacing w:after="60"/>
        <w:jc w:val="both"/>
        <w:rPr>
          <w:rFonts w:cstheme="minorHAnsi"/>
          <w:sz w:val="24"/>
          <w:szCs w:val="24"/>
          <w:lang w:val="en-US"/>
        </w:rPr>
      </w:pPr>
      <w:r w:rsidRPr="00803CFE">
        <w:rPr>
          <w:noProof/>
        </w:rPr>
        <w:drawing>
          <wp:anchor distT="0" distB="0" distL="114300" distR="114300" simplePos="0" relativeHeight="251660288" behindDoc="0" locked="0" layoutInCell="1" allowOverlap="1" wp14:anchorId="002F8691" wp14:editId="1D72ED36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2293620" cy="3399155"/>
            <wp:effectExtent l="0" t="0" r="0" b="9525"/>
            <wp:wrapSquare wrapText="bothSides"/>
            <wp:docPr id="6" name="Immagine 6" descr="Immagine che contiene testo, esterni, rocc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rocci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5"/>
                    <a:stretch/>
                  </pic:blipFill>
                  <pic:spPr bwMode="auto">
                    <a:xfrm>
                      <a:off x="0" y="0"/>
                      <a:ext cx="229362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A60" w:rsidRPr="00803CFE">
        <w:rPr>
          <w:rFonts w:cstheme="minorHAnsi"/>
          <w:sz w:val="24"/>
          <w:szCs w:val="24"/>
          <w:lang w:val="en-US"/>
        </w:rPr>
        <w:t>Donnafugata inaugurates the "</w:t>
      </w:r>
      <w:r w:rsidR="000A7A60" w:rsidRPr="00803CFE">
        <w:rPr>
          <w:rFonts w:cstheme="minorHAnsi"/>
          <w:b/>
          <w:bCs/>
          <w:sz w:val="24"/>
          <w:szCs w:val="24"/>
          <w:lang w:val="en-US"/>
        </w:rPr>
        <w:t>Khamma</w:t>
      </w:r>
      <w:r w:rsidR="009E4301" w:rsidRPr="00803CFE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149AA" w:rsidRPr="00803CFE">
        <w:rPr>
          <w:rFonts w:cstheme="minorHAnsi"/>
          <w:b/>
          <w:bCs/>
          <w:sz w:val="24"/>
          <w:szCs w:val="24"/>
          <w:lang w:val="en-US"/>
        </w:rPr>
        <w:t>Trail</w:t>
      </w:r>
      <w:r w:rsidR="000A7A60" w:rsidRPr="00803CFE">
        <w:rPr>
          <w:rFonts w:cstheme="minorHAnsi"/>
          <w:sz w:val="24"/>
          <w:szCs w:val="24"/>
          <w:lang w:val="en-US"/>
        </w:rPr>
        <w:t xml:space="preserve">" </w:t>
      </w:r>
      <w:r w:rsidR="009E4301" w:rsidRPr="00803CFE">
        <w:rPr>
          <w:rFonts w:cstheme="minorHAnsi"/>
          <w:sz w:val="24"/>
          <w:szCs w:val="24"/>
          <w:lang w:val="en-US"/>
        </w:rPr>
        <w:t>o</w:t>
      </w:r>
      <w:r w:rsidR="000A7A60" w:rsidRPr="00803CFE">
        <w:rPr>
          <w:rFonts w:cstheme="minorHAnsi"/>
          <w:sz w:val="24"/>
          <w:szCs w:val="24"/>
          <w:lang w:val="en-US"/>
        </w:rPr>
        <w:t>n its Pantelleria estate, an experience designed to raise and enhance the</w:t>
      </w:r>
      <w:r w:rsidR="00422E68">
        <w:rPr>
          <w:rFonts w:cstheme="minorHAnsi"/>
          <w:sz w:val="24"/>
          <w:szCs w:val="24"/>
          <w:lang w:val="en-US"/>
        </w:rPr>
        <w:t xml:space="preserve"> </w:t>
      </w:r>
      <w:r w:rsidR="00422E68" w:rsidRPr="00803CFE">
        <w:rPr>
          <w:rFonts w:cstheme="minorHAnsi"/>
          <w:sz w:val="24"/>
          <w:szCs w:val="24"/>
          <w:lang w:val="en-US"/>
        </w:rPr>
        <w:t>awareness</w:t>
      </w:r>
      <w:r w:rsidR="00422E68">
        <w:rPr>
          <w:rFonts w:cstheme="minorHAnsi"/>
          <w:sz w:val="24"/>
          <w:szCs w:val="24"/>
          <w:lang w:val="en-US"/>
        </w:rPr>
        <w:t xml:space="preserve"> about the</w:t>
      </w:r>
      <w:r w:rsidR="000A7A60" w:rsidRPr="00803CFE">
        <w:rPr>
          <w:rFonts w:cstheme="minorHAnsi"/>
          <w:sz w:val="24"/>
          <w:szCs w:val="24"/>
          <w:lang w:val="en-US"/>
        </w:rPr>
        <w:t xml:space="preserve"> </w:t>
      </w:r>
      <w:r w:rsidR="000A7A60" w:rsidRPr="00803CFE">
        <w:rPr>
          <w:rFonts w:cstheme="minorHAnsi"/>
          <w:b/>
          <w:bCs/>
          <w:sz w:val="24"/>
          <w:szCs w:val="24"/>
          <w:lang w:val="en-US"/>
        </w:rPr>
        <w:t>extraordinary biodiversity of the island</w:t>
      </w:r>
      <w:r w:rsidR="000A7A60" w:rsidRPr="00803CFE">
        <w:rPr>
          <w:rFonts w:cstheme="minorHAnsi"/>
          <w:sz w:val="24"/>
          <w:szCs w:val="24"/>
          <w:lang w:val="en-US"/>
        </w:rPr>
        <w:t xml:space="preserve"> that became a National Park in 2016</w:t>
      </w:r>
      <w:r w:rsidR="0084756E" w:rsidRPr="00803CFE">
        <w:rPr>
          <w:rFonts w:cstheme="minorHAnsi"/>
          <w:sz w:val="24"/>
          <w:szCs w:val="24"/>
          <w:lang w:val="en-US"/>
        </w:rPr>
        <w:t xml:space="preserve">. </w:t>
      </w:r>
    </w:p>
    <w:p w14:paraId="7AB602CA" w14:textId="22478869" w:rsidR="0084756E" w:rsidRPr="00803CFE" w:rsidRDefault="000A7A60" w:rsidP="0084756E">
      <w:pPr>
        <w:autoSpaceDE w:val="0"/>
        <w:autoSpaceDN w:val="0"/>
        <w:adjustRightInd w:val="0"/>
        <w:spacing w:after="60"/>
        <w:jc w:val="both"/>
        <w:rPr>
          <w:rFonts w:cstheme="minorHAnsi"/>
          <w:sz w:val="24"/>
          <w:szCs w:val="24"/>
          <w:lang w:val="en-US"/>
        </w:rPr>
      </w:pPr>
      <w:r w:rsidRPr="00803CFE">
        <w:rPr>
          <w:rFonts w:cstheme="minorHAnsi"/>
          <w:sz w:val="24"/>
          <w:szCs w:val="24"/>
          <w:lang w:val="en-US"/>
        </w:rPr>
        <w:t xml:space="preserve">The </w:t>
      </w:r>
      <w:r w:rsidR="00803CFE" w:rsidRPr="00803CFE">
        <w:rPr>
          <w:rFonts w:cstheme="minorHAnsi"/>
          <w:b/>
          <w:bCs/>
          <w:sz w:val="24"/>
          <w:szCs w:val="24"/>
          <w:lang w:val="en-US"/>
        </w:rPr>
        <w:t>route</w:t>
      </w:r>
      <w:r w:rsidRPr="00803CFE">
        <w:rPr>
          <w:rFonts w:cstheme="minorHAnsi"/>
          <w:sz w:val="24"/>
          <w:szCs w:val="24"/>
          <w:lang w:val="en-US"/>
        </w:rPr>
        <w:t xml:space="preserve"> starts from the Donnafugata winery in the Khamma district, an example of sustainable architecture perfectly integrated into the landscape</w:t>
      </w:r>
      <w:r w:rsidR="0084756E" w:rsidRPr="00803CFE">
        <w:rPr>
          <w:rFonts w:cstheme="minorHAnsi"/>
          <w:sz w:val="24"/>
          <w:szCs w:val="24"/>
          <w:lang w:val="en-US"/>
        </w:rPr>
        <w:t xml:space="preserve">. </w:t>
      </w:r>
    </w:p>
    <w:p w14:paraId="4A4088C7" w14:textId="60B8AA3B" w:rsidR="000A7A60" w:rsidRPr="00803CFE" w:rsidRDefault="002149AA" w:rsidP="000A7A60">
      <w:pPr>
        <w:autoSpaceDE w:val="0"/>
        <w:autoSpaceDN w:val="0"/>
        <w:adjustRightInd w:val="0"/>
        <w:spacing w:after="60"/>
        <w:jc w:val="both"/>
        <w:rPr>
          <w:rFonts w:cstheme="minorHAnsi"/>
          <w:sz w:val="24"/>
          <w:szCs w:val="24"/>
          <w:lang w:val="en-US"/>
        </w:rPr>
      </w:pPr>
      <w:r w:rsidRPr="00803CFE">
        <w:rPr>
          <w:rFonts w:cstheme="minorHAnsi"/>
          <w:sz w:val="24"/>
          <w:szCs w:val="24"/>
          <w:lang w:val="en-US"/>
        </w:rPr>
        <w:t>Via</w:t>
      </w:r>
      <w:r w:rsidR="009E4301" w:rsidRPr="00803CFE">
        <w:rPr>
          <w:rFonts w:cstheme="minorHAnsi"/>
          <w:sz w:val="24"/>
          <w:szCs w:val="24"/>
          <w:lang w:val="en-US"/>
        </w:rPr>
        <w:t xml:space="preserve"> </w:t>
      </w:r>
      <w:r w:rsidR="000A7A60" w:rsidRPr="00803CFE">
        <w:rPr>
          <w:rFonts w:cstheme="minorHAnsi"/>
          <w:sz w:val="24"/>
          <w:szCs w:val="24"/>
          <w:lang w:val="en-US"/>
        </w:rPr>
        <w:t xml:space="preserve">a 15-minute walk on a gentle slope </w:t>
      </w:r>
      <w:r w:rsidR="009E4301" w:rsidRPr="00803CFE">
        <w:rPr>
          <w:rFonts w:cstheme="minorHAnsi"/>
          <w:b/>
          <w:bCs/>
          <w:sz w:val="24"/>
          <w:szCs w:val="24"/>
          <w:lang w:val="en-US"/>
        </w:rPr>
        <w:t>among</w:t>
      </w:r>
      <w:r w:rsidR="000A7A60" w:rsidRPr="00803CFE">
        <w:rPr>
          <w:rFonts w:cstheme="minorHAnsi"/>
          <w:b/>
          <w:bCs/>
          <w:sz w:val="24"/>
          <w:szCs w:val="24"/>
          <w:lang w:val="en-US"/>
        </w:rPr>
        <w:t xml:space="preserve"> terraces and drystone walls</w:t>
      </w:r>
      <w:r w:rsidR="000A7A60" w:rsidRPr="00803CFE">
        <w:rPr>
          <w:rFonts w:cstheme="minorHAnsi"/>
          <w:sz w:val="24"/>
          <w:szCs w:val="24"/>
          <w:lang w:val="en-US"/>
        </w:rPr>
        <w:t xml:space="preserve">, you reach a </w:t>
      </w:r>
      <w:r w:rsidR="00122694" w:rsidRPr="00803CFE">
        <w:rPr>
          <w:rFonts w:cstheme="minorHAnsi"/>
          <w:sz w:val="24"/>
          <w:szCs w:val="24"/>
          <w:lang w:val="en-US"/>
        </w:rPr>
        <w:t>scen</w:t>
      </w:r>
      <w:r w:rsidR="000A7A60" w:rsidRPr="00803CFE">
        <w:rPr>
          <w:rFonts w:cstheme="minorHAnsi"/>
          <w:sz w:val="24"/>
          <w:szCs w:val="24"/>
          <w:lang w:val="en-US"/>
        </w:rPr>
        <w:t xml:space="preserve">ic area where you can closely observe the main plants of the </w:t>
      </w:r>
      <w:r w:rsidR="000A7A60" w:rsidRPr="00803CFE">
        <w:rPr>
          <w:rFonts w:cstheme="minorHAnsi"/>
          <w:b/>
          <w:bCs/>
          <w:sz w:val="24"/>
          <w:szCs w:val="24"/>
          <w:lang w:val="en-US"/>
        </w:rPr>
        <w:t xml:space="preserve">Mediterranean </w:t>
      </w:r>
      <w:r w:rsidR="00C101A9" w:rsidRPr="00803CFE">
        <w:rPr>
          <w:rFonts w:cstheme="minorHAnsi"/>
          <w:b/>
          <w:bCs/>
          <w:sz w:val="24"/>
          <w:szCs w:val="24"/>
          <w:lang w:val="en-US"/>
        </w:rPr>
        <w:t>scrub</w:t>
      </w:r>
      <w:r w:rsidR="000A7A60" w:rsidRPr="00803CFE">
        <w:rPr>
          <w:rFonts w:cstheme="minorHAnsi"/>
          <w:b/>
          <w:bCs/>
          <w:sz w:val="24"/>
          <w:szCs w:val="24"/>
          <w:lang w:val="en-US"/>
        </w:rPr>
        <w:t xml:space="preserve"> of Pantelleria</w:t>
      </w:r>
      <w:r w:rsidR="009E4301" w:rsidRPr="00803CFE">
        <w:rPr>
          <w:rFonts w:cstheme="minorHAnsi"/>
          <w:sz w:val="24"/>
          <w:szCs w:val="24"/>
          <w:lang w:val="en-US"/>
        </w:rPr>
        <w:t>.</w:t>
      </w:r>
    </w:p>
    <w:p w14:paraId="1B21FEC3" w14:textId="20AC6F45" w:rsidR="0084756E" w:rsidRPr="00803CFE" w:rsidRDefault="00007F11" w:rsidP="0084756E">
      <w:pPr>
        <w:spacing w:after="60"/>
        <w:jc w:val="both"/>
        <w:rPr>
          <w:rFonts w:eastAsia="Circular Std Book" w:cstheme="minorHAnsi"/>
          <w:sz w:val="24"/>
          <w:szCs w:val="24"/>
          <w:lang w:val="en-US"/>
        </w:rPr>
      </w:pPr>
      <w:r w:rsidRPr="00803CFE">
        <w:rPr>
          <w:rFonts w:eastAsia="Circular Std Book" w:cstheme="minorHAnsi"/>
          <w:sz w:val="24"/>
          <w:szCs w:val="24"/>
          <w:lang w:val="en-US"/>
        </w:rPr>
        <w:t xml:space="preserve">These are typical species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of plants that grow in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warm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areas with little rainfall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 xml:space="preserve">and 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that have perfectly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adapted to the volcanic soils and climate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of the island;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 xml:space="preserve">over time, </w:t>
      </w:r>
      <w:r w:rsidRPr="00803CFE">
        <w:rPr>
          <w:rFonts w:eastAsia="Circular Std Book" w:cstheme="minorHAnsi"/>
          <w:sz w:val="24"/>
          <w:szCs w:val="24"/>
          <w:lang w:val="en-US"/>
        </w:rPr>
        <w:t>the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se pl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ants have "colonized" the uncultivated land and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 xml:space="preserve">they </w:t>
      </w:r>
      <w:r w:rsidR="002149AA" w:rsidRPr="00803CFE">
        <w:rPr>
          <w:rFonts w:eastAsia="Circular Std Book" w:cstheme="minorHAnsi"/>
          <w:sz w:val="24"/>
          <w:szCs w:val="24"/>
          <w:lang w:val="en-US"/>
        </w:rPr>
        <w:t xml:space="preserve">are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now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</w:t>
      </w:r>
      <w:r w:rsidR="002149AA" w:rsidRPr="00803CFE">
        <w:rPr>
          <w:rFonts w:eastAsia="Circular Std Book" w:cstheme="minorHAnsi"/>
          <w:sz w:val="24"/>
          <w:szCs w:val="24"/>
          <w:lang w:val="en-US"/>
        </w:rPr>
        <w:t xml:space="preserve">a 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characteri</w:t>
      </w:r>
      <w:r w:rsidR="002149AA" w:rsidRPr="00803CFE">
        <w:rPr>
          <w:rFonts w:eastAsia="Circular Std Book" w:cstheme="minorHAnsi"/>
          <w:sz w:val="24"/>
          <w:szCs w:val="24"/>
          <w:lang w:val="en-US"/>
        </w:rPr>
        <w:t>stic of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the natural landscape of Pantelleria: Euphorbia, Lentisco, Fillirea, Honeysuckle, Sicilian tea, Broom, Dafne Gnidio</w:t>
      </w:r>
      <w:r w:rsidR="00C101A9" w:rsidRPr="00803CFE">
        <w:rPr>
          <w:rFonts w:eastAsia="Circular Std Book" w:cstheme="minorHAnsi"/>
          <w:sz w:val="24"/>
          <w:szCs w:val="24"/>
          <w:lang w:val="en-US"/>
        </w:rPr>
        <w:t>.</w:t>
      </w:r>
    </w:p>
    <w:p w14:paraId="023734A4" w14:textId="2DF8A925" w:rsidR="0084756E" w:rsidRPr="00803CFE" w:rsidRDefault="00007F11" w:rsidP="0084756E">
      <w:pPr>
        <w:spacing w:after="60"/>
        <w:jc w:val="both"/>
        <w:rPr>
          <w:rFonts w:eastAsia="Circular Std Book" w:cstheme="minorHAnsi"/>
          <w:i/>
          <w:iCs/>
          <w:sz w:val="24"/>
          <w:szCs w:val="24"/>
          <w:lang w:val="en-US"/>
        </w:rPr>
      </w:pPr>
      <w:r w:rsidRPr="00803CFE">
        <w:rPr>
          <w:rFonts w:eastAsia="Circular Std Book" w:cstheme="minorHAnsi"/>
          <w:sz w:val="24"/>
          <w:szCs w:val="24"/>
          <w:lang w:val="en-US"/>
        </w:rPr>
        <w:t>The "Khamma</w:t>
      </w:r>
      <w:r w:rsidR="002149AA" w:rsidRPr="00803CFE">
        <w:rPr>
          <w:rFonts w:eastAsia="Circular Std Book" w:cstheme="minorHAnsi"/>
          <w:sz w:val="24"/>
          <w:szCs w:val="24"/>
          <w:lang w:val="en-US"/>
        </w:rPr>
        <w:t xml:space="preserve"> Trail</w:t>
      </w:r>
      <w:r w:rsidRPr="00803CFE">
        <w:rPr>
          <w:rFonts w:eastAsia="Circular Std Book" w:cstheme="minorHAnsi"/>
          <w:sz w:val="24"/>
          <w:szCs w:val="24"/>
          <w:lang w:val="en-US"/>
        </w:rPr>
        <w:t>" - conceived with the advice of the agronomist Antonella Ingianni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 xml:space="preserve"> - 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is enriched by texts and illustrations that guide the visitor to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the discovery of the different species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, reporting their scientific name, morphological characteristics, properties and traditional uses. A unique opportunity to also admire the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caper</w:t>
      </w:r>
      <w:r w:rsidR="002149AA" w:rsidRPr="00803CFE">
        <w:rPr>
          <w:rFonts w:eastAsia="Circular Std Book" w:cstheme="minorHAnsi"/>
          <w:b/>
          <w:bCs/>
          <w:sz w:val="24"/>
          <w:szCs w:val="24"/>
          <w:lang w:val="en-US"/>
        </w:rPr>
        <w:t>s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 xml:space="preserve"> and centuries-old creeping olive trees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which, together with the </w:t>
      </w:r>
      <w:r w:rsidR="00122694" w:rsidRPr="00803CFE">
        <w:rPr>
          <w:rFonts w:eastAsia="Circular Std Book" w:cstheme="minorHAnsi"/>
          <w:sz w:val="24"/>
          <w:szCs w:val="24"/>
          <w:lang w:val="en-US"/>
        </w:rPr>
        <w:t>grape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vine, represent the main crops of the island and are the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symbols of its sustainable and heroic agriculture</w:t>
      </w:r>
      <w:r w:rsidRPr="00803CFE">
        <w:rPr>
          <w:rFonts w:eastAsia="Circular Std Book" w:cstheme="minorHAnsi"/>
          <w:sz w:val="24"/>
          <w:szCs w:val="24"/>
          <w:lang w:val="en-US"/>
        </w:rPr>
        <w:t>.</w:t>
      </w:r>
    </w:p>
    <w:p w14:paraId="1AEB3B17" w14:textId="18A2BF71" w:rsidR="0084756E" w:rsidRPr="00803CFE" w:rsidRDefault="00007F11" w:rsidP="0084756E">
      <w:pPr>
        <w:spacing w:after="60"/>
        <w:jc w:val="both"/>
        <w:rPr>
          <w:rFonts w:eastAsia="Circular Std Book" w:cstheme="minorHAnsi"/>
          <w:sz w:val="24"/>
          <w:szCs w:val="24"/>
          <w:lang w:val="en-US"/>
        </w:rPr>
      </w:pPr>
      <w:r w:rsidRPr="00803CFE">
        <w:rPr>
          <w:rFonts w:eastAsia="Circular Std Book" w:cstheme="minorHAnsi"/>
          <w:sz w:val="24"/>
          <w:szCs w:val="24"/>
          <w:lang w:val="en-US"/>
        </w:rPr>
        <w:t xml:space="preserve">At the end of the tour, visitors can linger in what is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the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>Khamma Observatory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and contemplate from above the perfect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 xml:space="preserve">harmony between nature and </w:t>
      </w:r>
      <w:r w:rsidR="005160E1" w:rsidRPr="00803CFE">
        <w:rPr>
          <w:rFonts w:eastAsia="Circular Std Book" w:cstheme="minorHAnsi"/>
          <w:b/>
          <w:bCs/>
          <w:sz w:val="24"/>
          <w:szCs w:val="24"/>
          <w:lang w:val="en-US"/>
        </w:rPr>
        <w:t xml:space="preserve">the work of </w:t>
      </w:r>
      <w:r w:rsidRPr="00803CFE">
        <w:rPr>
          <w:rFonts w:eastAsia="Circular Std Book" w:cstheme="minorHAnsi"/>
          <w:b/>
          <w:bCs/>
          <w:sz w:val="24"/>
          <w:szCs w:val="24"/>
          <w:lang w:val="en-US"/>
        </w:rPr>
        <w:t xml:space="preserve">human </w:t>
      </w:r>
      <w:r w:rsidR="005160E1" w:rsidRPr="00803CFE">
        <w:rPr>
          <w:rFonts w:eastAsia="Circular Std Book" w:cstheme="minorHAnsi"/>
          <w:b/>
          <w:bCs/>
          <w:sz w:val="24"/>
          <w:szCs w:val="24"/>
          <w:lang w:val="en-US"/>
        </w:rPr>
        <w:t>beings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, </w:t>
      </w:r>
      <w:r w:rsidR="00422E68">
        <w:rPr>
          <w:rFonts w:eastAsia="Circular Std Book" w:cstheme="minorHAnsi"/>
          <w:sz w:val="24"/>
          <w:szCs w:val="24"/>
          <w:lang w:val="en-US"/>
        </w:rPr>
        <w:t>evidence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of </w:t>
      </w:r>
      <w:r w:rsidR="00422E68">
        <w:rPr>
          <w:rFonts w:eastAsia="Circular Std Book" w:cstheme="minorHAnsi"/>
          <w:sz w:val="24"/>
          <w:szCs w:val="24"/>
          <w:lang w:val="en-US"/>
        </w:rPr>
        <w:t xml:space="preserve">that 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environmental sustainability </w:t>
      </w:r>
      <w:r w:rsidR="005160E1" w:rsidRPr="00803CFE">
        <w:rPr>
          <w:rFonts w:eastAsia="Circular Std Book" w:cstheme="minorHAnsi"/>
          <w:sz w:val="24"/>
          <w:szCs w:val="24"/>
          <w:lang w:val="en-US"/>
        </w:rPr>
        <w:t>that must inspire</w:t>
      </w:r>
      <w:r w:rsidRPr="00803CFE">
        <w:rPr>
          <w:rFonts w:eastAsia="Circular Std Book" w:cstheme="minorHAnsi"/>
          <w:sz w:val="24"/>
          <w:szCs w:val="24"/>
          <w:lang w:val="en-US"/>
        </w:rPr>
        <w:t xml:space="preserve"> agriculture</w:t>
      </w:r>
      <w:r w:rsidR="005160E1" w:rsidRPr="00803CFE">
        <w:rPr>
          <w:rFonts w:eastAsia="Circular Std Book" w:cstheme="minorHAnsi"/>
          <w:sz w:val="24"/>
          <w:szCs w:val="24"/>
          <w:lang w:val="en-US"/>
        </w:rPr>
        <w:t>.</w:t>
      </w:r>
    </w:p>
    <w:p w14:paraId="78FBBD8B" w14:textId="2CBB715C" w:rsidR="00DD60A4" w:rsidRPr="00422E68" w:rsidRDefault="00803CFE" w:rsidP="0084756E">
      <w:pPr>
        <w:spacing w:after="60"/>
        <w:jc w:val="both"/>
        <w:rPr>
          <w:rFonts w:eastAsia="Circular Std Book" w:cstheme="minorHAnsi"/>
          <w:color w:val="FF0000"/>
          <w:sz w:val="24"/>
          <w:szCs w:val="24"/>
          <w:lang w:val="en-US"/>
        </w:rPr>
      </w:pPr>
      <w:r w:rsidRPr="00803CFE">
        <w:rPr>
          <w:rFonts w:eastAsia="Circular Std Book" w:cstheme="minorHAnsi"/>
          <w:sz w:val="24"/>
          <w:szCs w:val="24"/>
          <w:lang w:val="en-US"/>
        </w:rPr>
        <w:t>The "Khamma Trail" is an experience that goes hand in hand with that of the</w:t>
      </w:r>
      <w:r w:rsidR="0084756E" w:rsidRPr="00803CFE">
        <w:rPr>
          <w:rFonts w:eastAsia="Circular Std Book" w:cstheme="minorHAnsi"/>
          <w:sz w:val="24"/>
          <w:szCs w:val="24"/>
          <w:lang w:val="en-US"/>
        </w:rPr>
        <w:t xml:space="preserve"> </w:t>
      </w:r>
      <w:hyperlink r:id="rId8" w:history="1">
        <w:r w:rsidR="0084756E"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>visit</w:t>
        </w:r>
        <w:r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>s</w:t>
        </w:r>
        <w:r w:rsidR="0084756E"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 xml:space="preserve"> </w:t>
        </w:r>
        <w:r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>and</w:t>
        </w:r>
        <w:r w:rsidR="0084756E"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 xml:space="preserve"> ta</w:t>
        </w:r>
        <w:r w:rsidRPr="00803CFE">
          <w:rPr>
            <w:rStyle w:val="Collegamentoipertestuale"/>
            <w:rFonts w:eastAsia="Circular Std Book" w:cstheme="minorHAnsi"/>
            <w:sz w:val="24"/>
            <w:szCs w:val="24"/>
            <w:lang w:val="en-US"/>
          </w:rPr>
          <w:t>stings</w:t>
        </w:r>
      </w:hyperlink>
      <w:r w:rsidR="0084756E" w:rsidRPr="00803CFE">
        <w:rPr>
          <w:rFonts w:eastAsia="Circular Std Book" w:cstheme="minorHAnsi"/>
          <w:sz w:val="24"/>
          <w:szCs w:val="24"/>
          <w:lang w:val="en-US"/>
        </w:rPr>
        <w:t xml:space="preserve"> o</w:t>
      </w:r>
      <w:r w:rsidR="00007F11" w:rsidRPr="00803CFE">
        <w:rPr>
          <w:rFonts w:eastAsia="Circular Std Book" w:cstheme="minorHAnsi"/>
          <w:sz w:val="24"/>
          <w:szCs w:val="24"/>
          <w:lang w:val="en-US"/>
        </w:rPr>
        <w:t xml:space="preserve">ffered by Donnafugata </w:t>
      </w:r>
      <w:r w:rsidR="005160E1" w:rsidRPr="00803CFE">
        <w:rPr>
          <w:rFonts w:eastAsia="Circular Std Book" w:cstheme="minorHAnsi"/>
          <w:sz w:val="24"/>
          <w:szCs w:val="24"/>
          <w:lang w:val="en-US"/>
        </w:rPr>
        <w:t>o</w:t>
      </w:r>
      <w:r w:rsidR="00007F11" w:rsidRPr="00803CFE">
        <w:rPr>
          <w:rFonts w:eastAsia="Circular Std Book" w:cstheme="minorHAnsi"/>
          <w:sz w:val="24"/>
          <w:szCs w:val="24"/>
          <w:lang w:val="en-US"/>
        </w:rPr>
        <w:t xml:space="preserve">n Pantelleria, from June to September, and the visit </w:t>
      </w:r>
      <w:r w:rsidR="00122694" w:rsidRPr="00803CFE">
        <w:rPr>
          <w:rFonts w:eastAsia="Circular Std Book" w:cstheme="minorHAnsi"/>
          <w:sz w:val="24"/>
          <w:szCs w:val="24"/>
          <w:lang w:val="en-US"/>
        </w:rPr>
        <w:t>to</w:t>
      </w:r>
      <w:r w:rsidR="00007F11" w:rsidRPr="00803CFE">
        <w:rPr>
          <w:rFonts w:eastAsia="Circular Std Book" w:cstheme="minorHAnsi"/>
          <w:sz w:val="24"/>
          <w:szCs w:val="24"/>
          <w:lang w:val="en-US"/>
        </w:rPr>
        <w:t xml:space="preserve"> the Pantesco Garden donated to FAI - </w:t>
      </w:r>
      <w:r w:rsidR="00007F11" w:rsidRPr="00803CFE">
        <w:rPr>
          <w:rFonts w:eastAsia="Circular Std Book" w:cstheme="minorHAnsi"/>
          <w:i/>
          <w:iCs/>
          <w:sz w:val="24"/>
          <w:szCs w:val="24"/>
          <w:lang w:val="en-US"/>
        </w:rPr>
        <w:t>Fondo Ambiente Italiano</w:t>
      </w:r>
      <w:r w:rsidR="00007F11" w:rsidRPr="00803CFE">
        <w:rPr>
          <w:rFonts w:eastAsia="Circular Std Book" w:cstheme="minorHAnsi"/>
          <w:sz w:val="24"/>
          <w:szCs w:val="24"/>
          <w:lang w:val="en-US"/>
        </w:rPr>
        <w:t>, represents an example of sustainable tourism</w:t>
      </w:r>
      <w:r w:rsidR="005160E1" w:rsidRPr="00803CFE">
        <w:rPr>
          <w:rFonts w:eastAsia="Circular Std Book" w:cstheme="minorHAnsi"/>
          <w:sz w:val="24"/>
          <w:szCs w:val="24"/>
          <w:lang w:val="en-US"/>
        </w:rPr>
        <w:t>.</w:t>
      </w:r>
    </w:p>
    <w:p w14:paraId="27CC6853" w14:textId="5116EC6B" w:rsidR="00DD60A4" w:rsidRPr="00730A21" w:rsidRDefault="00DD60A4" w:rsidP="00DD60A4">
      <w:pPr>
        <w:jc w:val="right"/>
        <w:rPr>
          <w:i/>
          <w:iCs/>
          <w:sz w:val="24"/>
          <w:szCs w:val="24"/>
        </w:rPr>
      </w:pPr>
      <w:r w:rsidRPr="00730A21">
        <w:rPr>
          <w:i/>
          <w:iCs/>
          <w:sz w:val="24"/>
          <w:szCs w:val="24"/>
        </w:rPr>
        <w:t xml:space="preserve">Pantelleria, </w:t>
      </w:r>
      <w:r w:rsidR="00122694">
        <w:rPr>
          <w:i/>
          <w:iCs/>
          <w:sz w:val="24"/>
          <w:szCs w:val="24"/>
        </w:rPr>
        <w:t>June</w:t>
      </w:r>
      <w:r w:rsidRPr="00730A21">
        <w:rPr>
          <w:i/>
          <w:iCs/>
          <w:sz w:val="24"/>
          <w:szCs w:val="24"/>
        </w:rPr>
        <w:t xml:space="preserve"> 202</w:t>
      </w:r>
      <w:r w:rsidR="00D66028">
        <w:rPr>
          <w:i/>
          <w:iCs/>
          <w:sz w:val="24"/>
          <w:szCs w:val="24"/>
        </w:rPr>
        <w:t>2</w:t>
      </w:r>
    </w:p>
    <w:p w14:paraId="45BCAE5F" w14:textId="0FD11B4D" w:rsidR="00D66028" w:rsidRDefault="00D66028" w:rsidP="00D6602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="00CF5838">
        <w:rPr>
          <w:sz w:val="18"/>
          <w:szCs w:val="18"/>
        </w:rPr>
        <w:t xml:space="preserve">UBLIC </w:t>
      </w:r>
      <w:r>
        <w:rPr>
          <w:sz w:val="18"/>
          <w:szCs w:val="18"/>
        </w:rPr>
        <w:t xml:space="preserve"> </w:t>
      </w:r>
      <w:r w:rsidR="00CF5838">
        <w:rPr>
          <w:sz w:val="18"/>
          <w:szCs w:val="18"/>
        </w:rPr>
        <w:t>RELATIONS</w:t>
      </w:r>
      <w:r>
        <w:rPr>
          <w:sz w:val="18"/>
          <w:szCs w:val="18"/>
        </w:rPr>
        <w:t xml:space="preserve">: </w:t>
      </w:r>
    </w:p>
    <w:p w14:paraId="7A5379C7" w14:textId="77777777" w:rsidR="00D66028" w:rsidRDefault="00D66028" w:rsidP="00D66028">
      <w:pPr>
        <w:spacing w:after="0" w:line="240" w:lineRule="auto"/>
        <w:rPr>
          <w:sz w:val="18"/>
          <w:szCs w:val="18"/>
        </w:rPr>
      </w:pPr>
    </w:p>
    <w:p w14:paraId="0F830848" w14:textId="31B125CE" w:rsidR="00D66028" w:rsidRPr="00D66028" w:rsidRDefault="00D66028" w:rsidP="00D66028">
      <w:pPr>
        <w:spacing w:after="0" w:line="240" w:lineRule="auto"/>
        <w:rPr>
          <w:sz w:val="18"/>
          <w:szCs w:val="18"/>
        </w:rPr>
      </w:pPr>
      <w:r w:rsidRPr="00D66028">
        <w:rPr>
          <w:sz w:val="18"/>
          <w:szCs w:val="18"/>
        </w:rPr>
        <w:t xml:space="preserve">Baldo M. Palermo </w:t>
      </w:r>
      <w:hyperlink r:id="rId9" w:history="1">
        <w:r w:rsidRPr="00D66028">
          <w:rPr>
            <w:rStyle w:val="Collegamentoipertestuale"/>
            <w:sz w:val="18"/>
            <w:szCs w:val="18"/>
          </w:rPr>
          <w:t>baldo.palermo@donnafugata.it</w:t>
        </w:r>
      </w:hyperlink>
      <w:r w:rsidRPr="00D66028">
        <w:rPr>
          <w:sz w:val="18"/>
          <w:szCs w:val="18"/>
        </w:rPr>
        <w:t xml:space="preserve"> Tel. +39 0923 724226</w:t>
      </w:r>
    </w:p>
    <w:p w14:paraId="23176403" w14:textId="26F7424C" w:rsidR="00C82A98" w:rsidRPr="00422E68" w:rsidRDefault="00D66028" w:rsidP="00D66028">
      <w:pPr>
        <w:spacing w:after="0" w:line="240" w:lineRule="auto"/>
        <w:rPr>
          <w:sz w:val="18"/>
          <w:szCs w:val="18"/>
        </w:rPr>
      </w:pPr>
      <w:r w:rsidRPr="00D66028">
        <w:rPr>
          <w:sz w:val="18"/>
          <w:szCs w:val="18"/>
        </w:rPr>
        <w:t xml:space="preserve">Laura Ellwanger  </w:t>
      </w:r>
      <w:hyperlink r:id="rId10" w:history="1">
        <w:r w:rsidRPr="00D66028">
          <w:rPr>
            <w:rStyle w:val="Collegamentoipertestuale"/>
            <w:sz w:val="18"/>
            <w:szCs w:val="18"/>
          </w:rPr>
          <w:t>pr.international@donnafugata.it</w:t>
        </w:r>
      </w:hyperlink>
      <w:r w:rsidRPr="00D66028">
        <w:rPr>
          <w:sz w:val="18"/>
          <w:szCs w:val="18"/>
        </w:rPr>
        <w:t xml:space="preserve"> Tel. +39 0923 724258</w:t>
      </w:r>
    </w:p>
    <w:sectPr w:rsidR="00C82A98" w:rsidRPr="00422E6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41E4" w14:textId="77777777" w:rsidR="00233896" w:rsidRDefault="00233896" w:rsidP="00C66A29">
      <w:pPr>
        <w:spacing w:after="0" w:line="240" w:lineRule="auto"/>
      </w:pPr>
      <w:r>
        <w:separator/>
      </w:r>
    </w:p>
  </w:endnote>
  <w:endnote w:type="continuationSeparator" w:id="0">
    <w:p w14:paraId="6D46DA2C" w14:textId="77777777" w:rsidR="00233896" w:rsidRDefault="00233896" w:rsidP="00C6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rcular Std Book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A07F" w14:textId="77777777" w:rsidR="00233896" w:rsidRDefault="00233896" w:rsidP="00C66A29">
      <w:pPr>
        <w:spacing w:after="0" w:line="240" w:lineRule="auto"/>
      </w:pPr>
      <w:r>
        <w:separator/>
      </w:r>
    </w:p>
  </w:footnote>
  <w:footnote w:type="continuationSeparator" w:id="0">
    <w:p w14:paraId="6A88196C" w14:textId="77777777" w:rsidR="00233896" w:rsidRDefault="00233896" w:rsidP="00C6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6BDB" w14:textId="6CC5254B" w:rsidR="0084756E" w:rsidRPr="00DE1713" w:rsidRDefault="0084756E" w:rsidP="0084756E">
    <w:pPr>
      <w:tabs>
        <w:tab w:val="left" w:pos="6527"/>
        <w:tab w:val="right" w:pos="9638"/>
      </w:tabs>
      <w:spacing w:after="120" w:line="240" w:lineRule="auto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6D046AB7" w14:textId="51AB4E78" w:rsidR="00C66A29" w:rsidRDefault="00C66A29" w:rsidP="0084756E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0946F13" wp14:editId="5C73B5E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1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43"/>
    <w:rsid w:val="0000783A"/>
    <w:rsid w:val="00007F11"/>
    <w:rsid w:val="00073491"/>
    <w:rsid w:val="00075B62"/>
    <w:rsid w:val="00092C43"/>
    <w:rsid w:val="00096E65"/>
    <w:rsid w:val="000A7A60"/>
    <w:rsid w:val="000C4F51"/>
    <w:rsid w:val="000E2334"/>
    <w:rsid w:val="00122694"/>
    <w:rsid w:val="00140288"/>
    <w:rsid w:val="0014047F"/>
    <w:rsid w:val="00143025"/>
    <w:rsid w:val="001A034D"/>
    <w:rsid w:val="001D51BD"/>
    <w:rsid w:val="001D6215"/>
    <w:rsid w:val="001E2371"/>
    <w:rsid w:val="00206B72"/>
    <w:rsid w:val="002149AA"/>
    <w:rsid w:val="00226592"/>
    <w:rsid w:val="00233896"/>
    <w:rsid w:val="002412D5"/>
    <w:rsid w:val="00247572"/>
    <w:rsid w:val="00275DE6"/>
    <w:rsid w:val="00291E03"/>
    <w:rsid w:val="002B6EF3"/>
    <w:rsid w:val="002C1466"/>
    <w:rsid w:val="00304C1E"/>
    <w:rsid w:val="003078B1"/>
    <w:rsid w:val="00366BC2"/>
    <w:rsid w:val="00384A83"/>
    <w:rsid w:val="00396E43"/>
    <w:rsid w:val="003A3FDC"/>
    <w:rsid w:val="00422E68"/>
    <w:rsid w:val="00423120"/>
    <w:rsid w:val="004B6C36"/>
    <w:rsid w:val="004D792F"/>
    <w:rsid w:val="004E6DB2"/>
    <w:rsid w:val="00511AB8"/>
    <w:rsid w:val="005160E1"/>
    <w:rsid w:val="00537F1D"/>
    <w:rsid w:val="00573712"/>
    <w:rsid w:val="00580852"/>
    <w:rsid w:val="00587F1B"/>
    <w:rsid w:val="00592C44"/>
    <w:rsid w:val="005E21AA"/>
    <w:rsid w:val="00664319"/>
    <w:rsid w:val="006E65C4"/>
    <w:rsid w:val="00722D89"/>
    <w:rsid w:val="007255FF"/>
    <w:rsid w:val="00730A21"/>
    <w:rsid w:val="00736DCA"/>
    <w:rsid w:val="007552C0"/>
    <w:rsid w:val="007737E8"/>
    <w:rsid w:val="00803CFE"/>
    <w:rsid w:val="00833EAE"/>
    <w:rsid w:val="0084756E"/>
    <w:rsid w:val="00870284"/>
    <w:rsid w:val="008813A7"/>
    <w:rsid w:val="00893230"/>
    <w:rsid w:val="008C10D8"/>
    <w:rsid w:val="00955F71"/>
    <w:rsid w:val="00967315"/>
    <w:rsid w:val="00982AB1"/>
    <w:rsid w:val="009B12CA"/>
    <w:rsid w:val="009C6807"/>
    <w:rsid w:val="009E4301"/>
    <w:rsid w:val="00A2493C"/>
    <w:rsid w:val="00A35F8A"/>
    <w:rsid w:val="00A90BB5"/>
    <w:rsid w:val="00AA502C"/>
    <w:rsid w:val="00AB3381"/>
    <w:rsid w:val="00AB51E1"/>
    <w:rsid w:val="00AE61FA"/>
    <w:rsid w:val="00AF5869"/>
    <w:rsid w:val="00AF67BE"/>
    <w:rsid w:val="00B16C97"/>
    <w:rsid w:val="00B25BB2"/>
    <w:rsid w:val="00B73E71"/>
    <w:rsid w:val="00B76806"/>
    <w:rsid w:val="00B875C6"/>
    <w:rsid w:val="00BC43CB"/>
    <w:rsid w:val="00BD1558"/>
    <w:rsid w:val="00BE395B"/>
    <w:rsid w:val="00BF4846"/>
    <w:rsid w:val="00C03F4F"/>
    <w:rsid w:val="00C101A9"/>
    <w:rsid w:val="00C17EA4"/>
    <w:rsid w:val="00C556F8"/>
    <w:rsid w:val="00C633FB"/>
    <w:rsid w:val="00C66A29"/>
    <w:rsid w:val="00C747FE"/>
    <w:rsid w:val="00C82A98"/>
    <w:rsid w:val="00CC2866"/>
    <w:rsid w:val="00CC4910"/>
    <w:rsid w:val="00CE2569"/>
    <w:rsid w:val="00CE5930"/>
    <w:rsid w:val="00CF5838"/>
    <w:rsid w:val="00D33286"/>
    <w:rsid w:val="00D41C1E"/>
    <w:rsid w:val="00D43B84"/>
    <w:rsid w:val="00D66028"/>
    <w:rsid w:val="00D7726D"/>
    <w:rsid w:val="00D82FE4"/>
    <w:rsid w:val="00D96EB2"/>
    <w:rsid w:val="00DA2F88"/>
    <w:rsid w:val="00DC1EF8"/>
    <w:rsid w:val="00DC3FB9"/>
    <w:rsid w:val="00DD60A4"/>
    <w:rsid w:val="00DE1713"/>
    <w:rsid w:val="00DF0AC7"/>
    <w:rsid w:val="00E83FAC"/>
    <w:rsid w:val="00E97568"/>
    <w:rsid w:val="00F00532"/>
    <w:rsid w:val="00F06B03"/>
    <w:rsid w:val="00F606D8"/>
    <w:rsid w:val="00FE2430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925C"/>
  <w15:chartTrackingRefBased/>
  <w15:docId w15:val="{2BBCE370-15EC-4C86-AB1D-92751C0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  <w:style w:type="paragraph" w:customStyle="1" w:styleId="Didefault">
    <w:name w:val="Di default"/>
    <w:rsid w:val="00967315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D96E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B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B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B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B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B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cantine/pantelle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pr.international@donnafugata.i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aldo.palermo@donnafugata.it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535B-CE6A-41BA-8FE0-6673383DF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Donnafugata</cp:lastModifiedBy>
  <cp:revision>7</cp:revision>
  <cp:lastPrinted>2022-06-29T13:38:00Z</cp:lastPrinted>
  <dcterms:created xsi:type="dcterms:W3CDTF">2022-06-28T14:46:00Z</dcterms:created>
  <dcterms:modified xsi:type="dcterms:W3CDTF">2022-07-01T10:10:00Z</dcterms:modified>
</cp:coreProperties>
</file>